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87186c4b-c29d-4fac-b642-274139bb2c7e "/>
      </w:tblPr>
      <w:tblGrid>
        <w:gridCol w:w="6024"/>
        <w:gridCol w:w="4111"/>
      </w:tblGrid>
      <w:tr w:rsidR="00465855" w:rsidRPr="005F16E5" w:rsidTr="00E77CE3">
        <w:trPr>
          <w:cantSplit/>
        </w:trPr>
        <w:tc>
          <w:tcPr>
            <w:tcW w:w="6024" w:type="dxa"/>
          </w:tcPr>
          <w:p w:rsidR="003E5B47" w:rsidRDefault="003E5B4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Default="00FE0831">
            <w:pPr>
              <w:rPr>
                <w:rFonts w:ascii="Arial" w:hAnsi="Arial" w:cs="Arial"/>
                <w:sz w:val="16"/>
                <w:szCs w:val="24"/>
              </w:rPr>
            </w:pPr>
            <w:r w:rsidRPr="008E4339">
              <w:rPr>
                <w:rFonts w:ascii="Arial" w:hAnsi="Arial" w:cs="Arial"/>
                <w:sz w:val="16"/>
                <w:szCs w:val="16"/>
              </w:rPr>
              <w:t xml:space="preserve">Luzius – Steuerberater – </w:t>
            </w:r>
            <w:r w:rsidR="00400817" w:rsidRPr="008E4339">
              <w:rPr>
                <w:rFonts w:ascii="Arial" w:hAnsi="Arial" w:cs="Arial"/>
                <w:sz w:val="16"/>
                <w:szCs w:val="16"/>
              </w:rPr>
              <w:t>Lise-Meitner-Str. 11</w:t>
            </w:r>
            <w:r w:rsidRPr="008E4339">
              <w:rPr>
                <w:rFonts w:ascii="Arial" w:hAnsi="Arial" w:cs="Arial"/>
                <w:sz w:val="16"/>
                <w:szCs w:val="16"/>
              </w:rPr>
              <w:t xml:space="preserve"> – 55</w:t>
            </w:r>
            <w:r w:rsidR="00400817" w:rsidRPr="008E4339">
              <w:rPr>
                <w:rFonts w:ascii="Arial" w:hAnsi="Arial" w:cs="Arial"/>
                <w:sz w:val="16"/>
                <w:szCs w:val="16"/>
              </w:rPr>
              <w:t>129</w:t>
            </w:r>
            <w:r w:rsidRPr="008E4339">
              <w:rPr>
                <w:rFonts w:ascii="Arial" w:hAnsi="Arial" w:cs="Arial"/>
                <w:sz w:val="16"/>
                <w:szCs w:val="16"/>
              </w:rPr>
              <w:t xml:space="preserve"> Mainz</w:t>
            </w:r>
          </w:p>
          <w:p w:rsidR="00FE0831" w:rsidRPr="005F16E5" w:rsidRDefault="00FE0831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DD5" w:rsidRPr="008F5D9E" w:rsidRDefault="000A7DD5">
            <w:pPr>
              <w:tabs>
                <w:tab w:val="left" w:pos="5671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465855" w:rsidRPr="007F3F17" w:rsidRDefault="00465855">
            <w:pPr>
              <w:tabs>
                <w:tab w:val="left" w:pos="5671"/>
              </w:tabs>
              <w:ind w:left="-70"/>
              <w:rPr>
                <w:rFonts w:ascii="Arial" w:hAnsi="Arial" w:cs="Arial"/>
              </w:rPr>
            </w:pPr>
          </w:p>
          <w:p w:rsidR="00465855" w:rsidRPr="005F16E5" w:rsidRDefault="00FC45A3" w:rsidP="000F3337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E022D">
              <w:rPr>
                <w:rFonts w:ascii="Arial" w:hAnsi="Arial" w:cs="Arial"/>
                <w:b/>
                <w:sz w:val="18"/>
                <w:szCs w:val="18"/>
                <w:u w:val="single"/>
              </w:rPr>
              <w:t>Kanzlei Mainz-Hechtsheim</w:t>
            </w:r>
          </w:p>
          <w:p w:rsidR="00775DEA" w:rsidRPr="00AE022D" w:rsidRDefault="00400817" w:rsidP="00775DE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E022D">
              <w:rPr>
                <w:rFonts w:ascii="Arial" w:hAnsi="Arial" w:cs="Arial"/>
                <w:sz w:val="18"/>
                <w:szCs w:val="18"/>
              </w:rPr>
              <w:t>Lise-Meitner-Str. 11, 55129 Mainz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E022D">
              <w:rPr>
                <w:rFonts w:ascii="Arial" w:hAnsi="Arial" w:cs="Arial"/>
                <w:sz w:val="18"/>
                <w:szCs w:val="18"/>
              </w:rPr>
              <w:t>Tel.: +49 6131 95921-0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E022D">
              <w:rPr>
                <w:rFonts w:ascii="Arial" w:hAnsi="Arial" w:cs="Arial"/>
                <w:sz w:val="18"/>
                <w:szCs w:val="18"/>
              </w:rPr>
              <w:t>Fax: +49 6131 95921-99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E022D">
              <w:rPr>
                <w:rFonts w:ascii="Arial" w:hAnsi="Arial" w:cs="Arial"/>
                <w:sz w:val="18"/>
                <w:szCs w:val="18"/>
              </w:rPr>
              <w:t>Mail: </w:t>
            </w:r>
            <w:hyperlink r:id="rId8" w:history="1">
              <w:r w:rsidRPr="00AE022D">
                <w:rPr>
                  <w:rStyle w:val="Hyperlink"/>
                  <w:rFonts w:ascii="Arial" w:hAnsi="Arial" w:cs="Arial"/>
                  <w:sz w:val="18"/>
                  <w:szCs w:val="18"/>
                </w:rPr>
                <w:t>mail@patrikluzius.de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E022D">
              <w:rPr>
                <w:rFonts w:ascii="Arial" w:hAnsi="Arial" w:cs="Arial"/>
                <w:sz w:val="18"/>
                <w:szCs w:val="18"/>
              </w:rPr>
              <w:t>Web: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14104">
                <w:rPr>
                  <w:rStyle w:val="Hyperlink"/>
                  <w:rFonts w:ascii="Arial" w:hAnsi="Arial" w:cs="Arial"/>
                  <w:sz w:val="18"/>
                  <w:szCs w:val="18"/>
                </w:rPr>
                <w:t>www.patrikluzius.de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2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5DEA" w:rsidRDefault="00E751F4" w:rsidP="00775DE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4E0E69" w:rsidRDefault="00400817" w:rsidP="004E0E6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E022D">
              <w:rPr>
                <w:rFonts w:ascii="Arial" w:hAnsi="Arial" w:cs="Arial"/>
                <w:sz w:val="18"/>
                <w:szCs w:val="18"/>
              </w:rPr>
              <w:t xml:space="preserve">Ansprechpartner/in: </w:t>
            </w:r>
          </w:p>
          <w:p w:rsidR="004E0E69" w:rsidRDefault="00400817" w:rsidP="004E0E6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Durchwahl: </w:t>
            </w:r>
            <w:r>
              <w:rPr>
                <w:rFonts w:ascii="Arial" w:hAnsi="Arial" w:cs="Arial"/>
                <w:noProof/>
                <w:sz w:val="18"/>
              </w:rPr>
              <w:t>+49 6131 95921-0</w:t>
            </w:r>
          </w:p>
          <w:p w:rsidR="004E0E69" w:rsidRPr="00377829" w:rsidRDefault="00400817" w:rsidP="004E0E6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Kd</w:t>
            </w:r>
            <w:proofErr w:type="spellEnd"/>
            <w:r w:rsidRPr="00377829">
              <w:rPr>
                <w:rFonts w:ascii="Arial" w:hAnsi="Arial" w:cs="Arial"/>
                <w:sz w:val="18"/>
                <w:szCs w:val="18"/>
              </w:rPr>
              <w:t xml:space="preserve">.-Nr.: </w:t>
            </w:r>
          </w:p>
          <w:p w:rsidR="00775DEA" w:rsidRDefault="00E751F4" w:rsidP="00775DE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775DEA" w:rsidRPr="00AE022D" w:rsidRDefault="00400817" w:rsidP="00775DE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E022D">
              <w:rPr>
                <w:rFonts w:ascii="Arial" w:hAnsi="Arial" w:cs="Arial"/>
                <w:sz w:val="18"/>
                <w:szCs w:val="18"/>
              </w:rPr>
              <w:t xml:space="preserve">Mainz, </w:t>
            </w:r>
            <w:r w:rsidRPr="00AE02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2D">
              <w:rPr>
                <w:rFonts w:ascii="Arial" w:hAnsi="Arial" w:cs="Arial"/>
                <w:sz w:val="18"/>
                <w:szCs w:val="18"/>
              </w:rPr>
              <w:instrText xml:space="preserve"> DATE  \@ "dd.MM.yyyy"  \* MERGEFORMAT </w:instrText>
            </w:r>
            <w:r w:rsidRPr="00AE02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372A" w:rsidRDefault="00B4372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1B32" w:rsidRDefault="00ED1B32" w:rsidP="00B91769">
      <w:pPr>
        <w:jc w:val="both"/>
        <w:rPr>
          <w:rFonts w:ascii="Arial" w:hAnsi="Arial" w:cs="Arial"/>
          <w:b/>
          <w:sz w:val="24"/>
          <w:szCs w:val="24"/>
        </w:rPr>
      </w:pPr>
    </w:p>
    <w:p w:rsidR="00ED1B32" w:rsidRDefault="00ED1B32" w:rsidP="00B91769">
      <w:pPr>
        <w:jc w:val="both"/>
        <w:rPr>
          <w:rFonts w:ascii="Arial" w:hAnsi="Arial" w:cs="Arial"/>
          <w:b/>
          <w:sz w:val="24"/>
          <w:szCs w:val="24"/>
        </w:rPr>
      </w:pPr>
    </w:p>
    <w:p w:rsidR="00B91769" w:rsidRPr="00743E1D" w:rsidRDefault="00A24578" w:rsidP="00B917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Prüfungsanordnung und Honorarvereinbarung</w:t>
      </w:r>
    </w:p>
    <w:p w:rsidR="00B91769" w:rsidRDefault="00B91769" w:rsidP="00B91769">
      <w:pPr>
        <w:rPr>
          <w:rFonts w:ascii="Arial" w:hAnsi="Arial" w:cs="Arial"/>
          <w:sz w:val="24"/>
          <w:szCs w:val="24"/>
        </w:rPr>
      </w:pPr>
    </w:p>
    <w:p w:rsidR="00743E1D" w:rsidRPr="0015655D" w:rsidRDefault="00743E1D" w:rsidP="00B91769">
      <w:pPr>
        <w:rPr>
          <w:rFonts w:ascii="Arial" w:hAnsi="Arial" w:cs="Arial"/>
          <w:sz w:val="24"/>
          <w:szCs w:val="24"/>
        </w:rPr>
      </w:pPr>
    </w:p>
    <w:p w:rsidR="00695314" w:rsidRPr="00B3333B" w:rsidRDefault="00695314" w:rsidP="0069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w:t>Sehr geehrte</w:t>
      </w:r>
      <w:r w:rsidR="00E751F4">
        <w:rPr>
          <w:rFonts w:ascii="Arial" w:hAnsi="Arial" w:cs="Arial"/>
          <w:noProof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noProof/>
          <w:sz w:val="24"/>
        </w:rPr>
        <w:t>,</w:t>
      </w:r>
    </w:p>
    <w:p w:rsidR="00B91769" w:rsidRPr="0015655D" w:rsidRDefault="00B91769" w:rsidP="00B91769">
      <w:pPr>
        <w:jc w:val="both"/>
        <w:rPr>
          <w:rFonts w:ascii="Arial" w:hAnsi="Arial" w:cs="Arial"/>
          <w:sz w:val="24"/>
          <w:szCs w:val="24"/>
        </w:rPr>
      </w:pPr>
    </w:p>
    <w:p w:rsidR="004919A5" w:rsidRDefault="004919A5" w:rsidP="00B9176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wir wurden darüber informiert, dass sich die Betriebsprüfung zur Prüfung Ihres Betriebes angekündigt hat.</w:t>
      </w:r>
    </w:p>
    <w:p w:rsidR="004919A5" w:rsidRDefault="004919A5" w:rsidP="00B91769">
      <w:pPr>
        <w:pStyle w:val="Textkrper"/>
        <w:rPr>
          <w:rFonts w:ascii="Arial" w:hAnsi="Arial" w:cs="Arial"/>
        </w:rPr>
      </w:pPr>
    </w:p>
    <w:p w:rsidR="00B91769" w:rsidRDefault="004919A5" w:rsidP="00B9176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91769">
        <w:rPr>
          <w:rFonts w:ascii="Arial" w:hAnsi="Arial" w:cs="Arial"/>
        </w:rPr>
        <w:t xml:space="preserve">ls Anlage erhalten Sie </w:t>
      </w:r>
      <w:r w:rsidR="00665916">
        <w:rPr>
          <w:rFonts w:ascii="Arial" w:hAnsi="Arial" w:cs="Arial"/>
        </w:rPr>
        <w:t>die Prüfungsanordnung sowie unsere Honorarvereinbarung für unsere Leistungen zu dieser Prüfung.</w:t>
      </w:r>
    </w:p>
    <w:p w:rsidR="00665916" w:rsidRDefault="00665916" w:rsidP="00B91769">
      <w:pPr>
        <w:pStyle w:val="Textkrper"/>
        <w:rPr>
          <w:rFonts w:ascii="Arial" w:hAnsi="Arial" w:cs="Arial"/>
        </w:rPr>
      </w:pPr>
    </w:p>
    <w:p w:rsidR="00665916" w:rsidRPr="0015655D" w:rsidRDefault="00665916" w:rsidP="00B9176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ein Exemplar </w:t>
      </w:r>
      <w:r w:rsidR="00D41571">
        <w:rPr>
          <w:rFonts w:ascii="Arial" w:hAnsi="Arial" w:cs="Arial"/>
        </w:rPr>
        <w:t xml:space="preserve">der Honorarvereinbarung </w:t>
      </w:r>
      <w:r>
        <w:rPr>
          <w:rFonts w:ascii="Arial" w:hAnsi="Arial" w:cs="Arial"/>
        </w:rPr>
        <w:t xml:space="preserve">unterschrieben an uns zurück, </w:t>
      </w:r>
      <w:r w:rsidR="00D41571">
        <w:rPr>
          <w:rFonts w:ascii="Arial" w:hAnsi="Arial" w:cs="Arial"/>
        </w:rPr>
        <w:t xml:space="preserve">damit wir mit der Vorbereitung der Prüfung starten können, </w:t>
      </w:r>
      <w:r>
        <w:rPr>
          <w:rFonts w:ascii="Arial" w:hAnsi="Arial" w:cs="Arial"/>
        </w:rPr>
        <w:t>herzlichen Dank.</w:t>
      </w:r>
    </w:p>
    <w:p w:rsidR="00B91769" w:rsidRPr="0015655D" w:rsidRDefault="00B91769" w:rsidP="00B91769">
      <w:pPr>
        <w:pStyle w:val="Textkrper"/>
        <w:rPr>
          <w:rFonts w:ascii="Arial" w:hAnsi="Arial" w:cs="Arial"/>
        </w:rPr>
      </w:pPr>
    </w:p>
    <w:p w:rsidR="00B91769" w:rsidRDefault="00B91769" w:rsidP="00B9176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Falls Sie weitere Fragen haben, stehen wir Ihne</w:t>
      </w:r>
      <w:r w:rsidR="00C36DDD">
        <w:rPr>
          <w:rFonts w:ascii="Arial" w:hAnsi="Arial" w:cs="Arial"/>
        </w:rPr>
        <w:t>n gerne jederzeit zur Verfügung, herzlichen Dank.</w:t>
      </w:r>
    </w:p>
    <w:p w:rsidR="00B91769" w:rsidRPr="0015655D" w:rsidRDefault="00B91769" w:rsidP="00B91769">
      <w:pPr>
        <w:pStyle w:val="Textkrper"/>
        <w:rPr>
          <w:rFonts w:ascii="Arial" w:hAnsi="Arial" w:cs="Arial"/>
        </w:rPr>
      </w:pPr>
    </w:p>
    <w:p w:rsidR="00650DC7" w:rsidRDefault="00400817" w:rsidP="00650DC7">
      <w:pPr>
        <w:pStyle w:val="Textkrp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25400</wp:posOffset>
            </wp:positionV>
            <wp:extent cx="1809750" cy="771525"/>
            <wp:effectExtent l="0" t="0" r="0" b="0"/>
            <wp:wrapNone/>
            <wp:docPr id="2" name="Bild 2" descr="Unterschrift Luz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Luzi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C7">
        <w:rPr>
          <w:rFonts w:ascii="Arial" w:hAnsi="Arial" w:cs="Arial"/>
        </w:rPr>
        <w:t>Mit freundlichen Grüßen</w:t>
      </w:r>
    </w:p>
    <w:p w:rsidR="00650DC7" w:rsidRDefault="00650DC7" w:rsidP="00650DC7">
      <w:pPr>
        <w:pStyle w:val="Textkrper"/>
        <w:rPr>
          <w:rFonts w:ascii="Arial" w:hAnsi="Arial" w:cs="Arial"/>
        </w:rPr>
      </w:pPr>
    </w:p>
    <w:p w:rsidR="00650DC7" w:rsidRDefault="00650DC7" w:rsidP="00650DC7">
      <w:pPr>
        <w:pStyle w:val="Textkrper"/>
        <w:rPr>
          <w:rFonts w:ascii="Arial" w:hAnsi="Arial" w:cs="Arial"/>
        </w:rPr>
      </w:pPr>
    </w:p>
    <w:p w:rsidR="00650DC7" w:rsidRDefault="00650DC7" w:rsidP="00650DC7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Patrik Luzius</w:t>
      </w:r>
    </w:p>
    <w:p w:rsidR="00650DC7" w:rsidRDefault="00650DC7" w:rsidP="00650DC7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Steuerberater</w:t>
      </w:r>
    </w:p>
    <w:p w:rsidR="00650DC7" w:rsidRDefault="00650DC7" w:rsidP="00650DC7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Dipl. Betriebswirt (FH)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Anlagen: wie im Schreiben erwähnt</w:t>
      </w:r>
    </w:p>
    <w:p w:rsidR="00650DC7" w:rsidRDefault="00650DC7" w:rsidP="00650DC7">
      <w:pPr>
        <w:pStyle w:val="Textkrper"/>
        <w:rPr>
          <w:rFonts w:ascii="Arial" w:hAnsi="Arial" w:cs="Arial"/>
        </w:rPr>
      </w:pPr>
    </w:p>
    <w:p w:rsidR="00650DC7" w:rsidRDefault="00650DC7" w:rsidP="00650DC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Besuchen Sie auch unsere informative Homepage: </w:t>
      </w:r>
      <w:hyperlink r:id="rId11" w:history="1">
        <w:r>
          <w:rPr>
            <w:rStyle w:val="Hyperlink"/>
            <w:rFonts w:ascii="Arial" w:hAnsi="Arial" w:cs="Arial"/>
          </w:rPr>
          <w:t>www.patrikluzius.de</w:t>
        </w:r>
      </w:hyperlink>
    </w:p>
    <w:p w:rsidR="00650DC7" w:rsidRDefault="00650DC7" w:rsidP="00650DC7">
      <w:pPr>
        <w:pStyle w:val="Textkrper"/>
      </w:pPr>
    </w:p>
    <w:p w:rsidR="00C36DDD" w:rsidRPr="00C36DDD" w:rsidRDefault="00C36DDD" w:rsidP="00C36DDD">
      <w:pPr>
        <w:pStyle w:val="Textkrper"/>
        <w:rPr>
          <w:rFonts w:ascii="Arial" w:hAnsi="Arial" w:cs="Arial"/>
        </w:rPr>
      </w:pPr>
    </w:p>
    <w:sectPr w:rsidR="00C36DDD" w:rsidRPr="00C36DDD" w:rsidSect="00D72F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99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17" w:rsidRDefault="00400817">
      <w:r>
        <w:separator/>
      </w:r>
    </w:p>
  </w:endnote>
  <w:endnote w:type="continuationSeparator" w:id="0">
    <w:p w:rsidR="00400817" w:rsidRDefault="0040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C" w:rsidRDefault="009512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F92D41" w:rsidRDefault="00581D47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006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D7601B" w:rsidRDefault="00581D47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007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E751F4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17" w:rsidRDefault="00400817">
      <w:pPr>
        <w:pStyle w:val="Fuzeile"/>
      </w:pPr>
    </w:p>
  </w:footnote>
  <w:footnote w:type="continuationSeparator" w:id="0">
    <w:p w:rsidR="00400817" w:rsidRDefault="00400817">
      <w:r>
        <w:continuationSeparator/>
      </w:r>
    </w:p>
  </w:footnote>
  <w:footnote w:type="continuationNotice" w:id="1">
    <w:p w:rsidR="00400817" w:rsidRDefault="00400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C" w:rsidRDefault="009512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>
    <w:pPr>
      <w:pStyle w:val="Kopfzeile"/>
      <w:jc w:val="center"/>
      <w:rPr>
        <w:rFonts w:ascii="Bookman Old Style" w:hAnsi="Bookman Old Style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19" w:rsidRDefault="00B02119" w:rsidP="00B02119">
    <w:pPr>
      <w:rPr>
        <w:noProof/>
      </w:rPr>
    </w:pPr>
    <w:r>
      <w:rPr>
        <w:rFonts w:ascii="Arial" w:hAnsi="Arial" w:cs="Arial"/>
        <w:sz w:val="24"/>
        <w:szCs w:val="24"/>
      </w:rPr>
      <w:tab/>
      <w:t xml:space="preserve">                                                                               </w:t>
    </w:r>
    <w:r w:rsidR="00400817">
      <w:rPr>
        <w:noProof/>
      </w:rPr>
      <w:drawing>
        <wp:inline distT="0" distB="0" distL="0" distR="0">
          <wp:extent cx="723265" cy="723265"/>
          <wp:effectExtent l="0" t="0" r="0" b="0"/>
          <wp:docPr id="1" name="Grafik 1" descr="L:\Luzius\Logos\Luzius 2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:\Luzius\Logos\Luzius 2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D47" w:rsidRPr="0095122C" w:rsidRDefault="00581D47" w:rsidP="009512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220e423-d10a-4c7b-8425-974f2a304d4a}"/>
  </w:docVars>
  <w:rsids>
    <w:rsidRoot w:val="005F16E5"/>
    <w:rsid w:val="00003387"/>
    <w:rsid w:val="000A7DD5"/>
    <w:rsid w:val="000C7D82"/>
    <w:rsid w:val="000E183F"/>
    <w:rsid w:val="000F3337"/>
    <w:rsid w:val="00150110"/>
    <w:rsid w:val="001C6E2C"/>
    <w:rsid w:val="0023723D"/>
    <w:rsid w:val="0025341C"/>
    <w:rsid w:val="00290276"/>
    <w:rsid w:val="0035012B"/>
    <w:rsid w:val="00363A6C"/>
    <w:rsid w:val="00365C15"/>
    <w:rsid w:val="003E5B47"/>
    <w:rsid w:val="00400817"/>
    <w:rsid w:val="00415EA1"/>
    <w:rsid w:val="00465855"/>
    <w:rsid w:val="004919A5"/>
    <w:rsid w:val="004C4D6F"/>
    <w:rsid w:val="004E4734"/>
    <w:rsid w:val="004F1735"/>
    <w:rsid w:val="0054302B"/>
    <w:rsid w:val="00566C52"/>
    <w:rsid w:val="00581D47"/>
    <w:rsid w:val="005C427A"/>
    <w:rsid w:val="005D7030"/>
    <w:rsid w:val="005F16E5"/>
    <w:rsid w:val="00612A29"/>
    <w:rsid w:val="00650DC7"/>
    <w:rsid w:val="00665916"/>
    <w:rsid w:val="00695314"/>
    <w:rsid w:val="006C1B41"/>
    <w:rsid w:val="00701F3D"/>
    <w:rsid w:val="00703081"/>
    <w:rsid w:val="00743E1D"/>
    <w:rsid w:val="007944D8"/>
    <w:rsid w:val="007B4A79"/>
    <w:rsid w:val="007F3F17"/>
    <w:rsid w:val="008029BF"/>
    <w:rsid w:val="00847DC3"/>
    <w:rsid w:val="00865750"/>
    <w:rsid w:val="00867FC9"/>
    <w:rsid w:val="008F5D9E"/>
    <w:rsid w:val="00903D44"/>
    <w:rsid w:val="0095122C"/>
    <w:rsid w:val="009A1D76"/>
    <w:rsid w:val="009B0D0D"/>
    <w:rsid w:val="009C1E6A"/>
    <w:rsid w:val="009D79BB"/>
    <w:rsid w:val="00A0468C"/>
    <w:rsid w:val="00A24578"/>
    <w:rsid w:val="00A24E40"/>
    <w:rsid w:val="00A35221"/>
    <w:rsid w:val="00A574F9"/>
    <w:rsid w:val="00A64581"/>
    <w:rsid w:val="00A823D0"/>
    <w:rsid w:val="00A8648B"/>
    <w:rsid w:val="00A9332F"/>
    <w:rsid w:val="00AC10C3"/>
    <w:rsid w:val="00AD4410"/>
    <w:rsid w:val="00B02119"/>
    <w:rsid w:val="00B11E29"/>
    <w:rsid w:val="00B4372A"/>
    <w:rsid w:val="00B750E4"/>
    <w:rsid w:val="00B8551C"/>
    <w:rsid w:val="00B91769"/>
    <w:rsid w:val="00C00A76"/>
    <w:rsid w:val="00C0170D"/>
    <w:rsid w:val="00C1745C"/>
    <w:rsid w:val="00C23BE7"/>
    <w:rsid w:val="00C31657"/>
    <w:rsid w:val="00C36DDD"/>
    <w:rsid w:val="00C64693"/>
    <w:rsid w:val="00CA2277"/>
    <w:rsid w:val="00CF5A4C"/>
    <w:rsid w:val="00D035F9"/>
    <w:rsid w:val="00D0526E"/>
    <w:rsid w:val="00D41571"/>
    <w:rsid w:val="00D545B4"/>
    <w:rsid w:val="00D655CE"/>
    <w:rsid w:val="00D72F41"/>
    <w:rsid w:val="00D7601B"/>
    <w:rsid w:val="00D87E1F"/>
    <w:rsid w:val="00DB01E3"/>
    <w:rsid w:val="00DB3A3E"/>
    <w:rsid w:val="00E00404"/>
    <w:rsid w:val="00E74F78"/>
    <w:rsid w:val="00E751F4"/>
    <w:rsid w:val="00E76D79"/>
    <w:rsid w:val="00E77CE3"/>
    <w:rsid w:val="00EC7301"/>
    <w:rsid w:val="00ED1B32"/>
    <w:rsid w:val="00EE7A02"/>
    <w:rsid w:val="00F558C4"/>
    <w:rsid w:val="00F75B5D"/>
    <w:rsid w:val="00F92D41"/>
    <w:rsid w:val="00F93487"/>
    <w:rsid w:val="00F97FC1"/>
    <w:rsid w:val="00FA6C61"/>
    <w:rsid w:val="00FA77D9"/>
    <w:rsid w:val="00FC45A3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FD6D30"/>
  <w15:chartTrackingRefBased/>
  <w15:docId w15:val="{D3481729-8684-4668-B683-06D029E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qFormat/>
    <w:rsid w:val="00F376A0"/>
    <w:pPr>
      <w:keepNext/>
      <w:tabs>
        <w:tab w:val="left" w:pos="5671"/>
      </w:tabs>
      <w:outlineLvl w:val="0"/>
    </w:pPr>
    <w:rPr>
      <w:rFonts w:ascii="Bookman Old Style" w:hAnsi="Bookman Old Style" w:cs="Bookman Old Style"/>
      <w:b/>
      <w:bCs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903D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03D44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50DC7"/>
    <w:rPr>
      <w:sz w:val="24"/>
      <w:szCs w:val="24"/>
    </w:rPr>
  </w:style>
  <w:style w:type="character" w:customStyle="1" w:styleId="KopfzeileZchn">
    <w:name w:val="Kopfzeile Zchn"/>
    <w:link w:val="Kopfzeile"/>
    <w:rsid w:val="00B0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atrikluzius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trikluzius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trikluzius.d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ius\AppData\Local\Temp\5\TOMTemp\TOMLEGO\0743f556-f23a-4f39-9701-180f341cbf20\Brief%20an%20Mdt%20Honorarvereinbarung%20Pr&#252;fungen%20(KHB%2010%20M4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af3aeacb-d835-423a-a9c4-201ef1db85ce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FB0-35E0-4796-9212-0F1EFE573F7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7F39614-49A7-4C57-9908-594AD5F1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an Mdt Honorarvereinbarung Prüfungen (KHB 10 M4).dotx</Template>
  <TotalTime>0</TotalTime>
  <Pages>1</Pages>
  <Words>124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an Betrieb</vt:lpstr>
    </vt:vector>
  </TitlesOfParts>
  <Company>Datev eG</Company>
  <LinksUpToDate>false</LinksUpToDate>
  <CharactersWithSpaces>1207</CharactersWithSpaces>
  <SharedDoc>false</SharedDoc>
  <HLinks>
    <vt:vector size="6" baseType="variant">
      <vt:variant>
        <vt:i4>7208995</vt:i4>
      </vt:variant>
      <vt:variant>
        <vt:i4>12</vt:i4>
      </vt:variant>
      <vt:variant>
        <vt:i4>0</vt:i4>
      </vt:variant>
      <vt:variant>
        <vt:i4>5</vt:i4>
      </vt:variant>
      <vt:variant>
        <vt:lpwstr>http://www.patrikluzius.de/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Betrieb</dc:title>
  <dc:subject>Betrieb</dc:subject>
  <dc:creator>Patrik Luzius</dc:creator>
  <cp:keywords/>
  <dc:description>Überarbeitet am 19.09.2012</dc:description>
  <cp:lastModifiedBy>Patrik Luzius</cp:lastModifiedBy>
  <cp:revision>2</cp:revision>
  <cp:lastPrinted>2017-10-12T06:45:00Z</cp:lastPrinted>
  <dcterms:created xsi:type="dcterms:W3CDTF">2022-03-29T09:23:00Z</dcterms:created>
  <dcterms:modified xsi:type="dcterms:W3CDTF">2022-03-29T09:25:00Z</dcterms:modified>
</cp:coreProperties>
</file>